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55D97F" w14:textId="77777777" w:rsidR="00530DF6" w:rsidRPr="00530DF6" w:rsidRDefault="00530DF6" w:rsidP="00530DF6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sz w:val="24"/>
          <w:szCs w:val="24"/>
          <w:lang w:eastAsia="sl-SI"/>
        </w:rPr>
      </w:pPr>
      <w:r w:rsidRPr="00530DF6">
        <w:rPr>
          <w:rFonts w:ascii="Arial" w:eastAsia="Times New Roman" w:hAnsi="Arial" w:cs="Arial"/>
          <w:b/>
          <w:bCs/>
          <w:sz w:val="24"/>
          <w:szCs w:val="24"/>
          <w:lang w:eastAsia="sl-SI"/>
        </w:rPr>
        <w:t>Potovalna lekarna</w:t>
      </w:r>
      <w:r>
        <w:rPr>
          <w:rFonts w:ascii="Arial" w:eastAsia="Times New Roman" w:hAnsi="Arial" w:cs="Arial"/>
          <w:b/>
          <w:bCs/>
          <w:sz w:val="24"/>
          <w:szCs w:val="24"/>
          <w:lang w:eastAsia="sl-SI"/>
        </w:rPr>
        <w:t xml:space="preserve"> – obvezni del prtljage vsakega potnika</w:t>
      </w:r>
    </w:p>
    <w:p w14:paraId="4385AA9D" w14:textId="77777777" w:rsidR="00530DF6" w:rsidRPr="00530DF6" w:rsidRDefault="00530DF6" w:rsidP="00530DF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>
        <w:rPr>
          <w:rFonts w:ascii="Arial" w:eastAsia="Times New Roman" w:hAnsi="Arial" w:cs="Arial"/>
          <w:sz w:val="20"/>
          <w:szCs w:val="20"/>
          <w:lang w:eastAsia="sl-SI"/>
        </w:rPr>
        <w:t xml:space="preserve">Na potovanju nas lahko ogrožajo </w:t>
      </w:r>
      <w:r w:rsidRPr="00530DF6">
        <w:rPr>
          <w:rFonts w:ascii="Arial" w:eastAsia="Times New Roman" w:hAnsi="Arial" w:cs="Arial"/>
          <w:sz w:val="20"/>
          <w:szCs w:val="20"/>
          <w:lang w:eastAsia="sl-SI"/>
        </w:rPr>
        <w:t>mnoge nalezljive bolezni ter težave, ki so povezane s slabšimi higienskimi razmerami, slabo preskrbo s pitno vodo, slabo varnostjo v prometu ter drugačnimi klimatskimi in družbenimi razmerami. Ob tem se na potovanju pogosto srečujemo tudi s slabše razvito in težje dostopno zdravstveno službo. Zaščita zdravja na potovanju je zato toliko pomembnejša in je odvisna predvsem od našega obnašanja in upoštevanja osnovnih preventivnih ukrepov.</w:t>
      </w:r>
    </w:p>
    <w:p w14:paraId="79EF1BD4" w14:textId="77777777" w:rsidR="00530DF6" w:rsidRPr="00530DF6" w:rsidRDefault="00530DF6" w:rsidP="00530DF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>
        <w:rPr>
          <w:rFonts w:ascii="Arial" w:eastAsia="Times New Roman" w:hAnsi="Arial" w:cs="Arial"/>
          <w:sz w:val="20"/>
          <w:szCs w:val="20"/>
          <w:lang w:eastAsia="sl-SI"/>
        </w:rPr>
        <w:t>V nadaljevanju najdete priporočljivo vsebino p</w:t>
      </w:r>
      <w:r w:rsidRPr="00530DF6">
        <w:rPr>
          <w:rFonts w:ascii="Arial" w:eastAsia="Times New Roman" w:hAnsi="Arial" w:cs="Arial"/>
          <w:sz w:val="20"/>
          <w:szCs w:val="20"/>
          <w:lang w:eastAsia="sl-SI"/>
        </w:rPr>
        <w:t>otovaln</w:t>
      </w:r>
      <w:r>
        <w:rPr>
          <w:rFonts w:ascii="Arial" w:eastAsia="Times New Roman" w:hAnsi="Arial" w:cs="Arial"/>
          <w:sz w:val="20"/>
          <w:szCs w:val="20"/>
          <w:lang w:eastAsia="sl-SI"/>
        </w:rPr>
        <w:t>e</w:t>
      </w:r>
      <w:r w:rsidRPr="00530DF6">
        <w:rPr>
          <w:rFonts w:ascii="Arial" w:eastAsia="Times New Roman" w:hAnsi="Arial" w:cs="Arial"/>
          <w:sz w:val="20"/>
          <w:szCs w:val="20"/>
          <w:lang w:eastAsia="sl-SI"/>
        </w:rPr>
        <w:t xml:space="preserve"> lekarn</w:t>
      </w:r>
      <w:r>
        <w:rPr>
          <w:rFonts w:ascii="Arial" w:eastAsia="Times New Roman" w:hAnsi="Arial" w:cs="Arial"/>
          <w:sz w:val="20"/>
          <w:szCs w:val="20"/>
          <w:lang w:eastAsia="sl-SI"/>
        </w:rPr>
        <w:t>e, ki naj bo</w:t>
      </w:r>
      <w:r w:rsidRPr="00530DF6">
        <w:rPr>
          <w:rFonts w:ascii="Arial" w:eastAsia="Times New Roman" w:hAnsi="Arial" w:cs="Arial"/>
          <w:sz w:val="20"/>
          <w:szCs w:val="20"/>
          <w:lang w:eastAsia="sl-SI"/>
        </w:rPr>
        <w:t xml:space="preserve"> obvezni del prtljage vsakega potnika. Vsebina te lekarne mora biti prilagojena osebnim potrebam posameznika in njegovemu zdravstvenemu stanju. Obvezno je tudi urediti dodatno zdravstveno zavarovanje za potovanje v tujino!</w:t>
      </w:r>
    </w:p>
    <w:p w14:paraId="650B8934" w14:textId="77777777" w:rsidR="00530DF6" w:rsidRPr="00530DF6" w:rsidRDefault="00530DF6" w:rsidP="00530DF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 w:rsidRPr="00530DF6">
        <w:rPr>
          <w:rFonts w:ascii="Arial" w:eastAsia="Times New Roman" w:hAnsi="Arial" w:cs="Arial"/>
          <w:b/>
          <w:bCs/>
          <w:sz w:val="20"/>
          <w:szCs w:val="20"/>
          <w:lang w:eastAsia="sl-SI"/>
        </w:rPr>
        <w:t>Osnovna vsebina:</w:t>
      </w:r>
    </w:p>
    <w:p w14:paraId="069B6D08" w14:textId="77777777" w:rsidR="00530DF6" w:rsidRPr="00530DF6" w:rsidRDefault="00530DF6" w:rsidP="00530DF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proofErr w:type="spellStart"/>
      <w:r w:rsidRPr="00530DF6">
        <w:rPr>
          <w:rFonts w:ascii="Arial" w:eastAsia="Times New Roman" w:hAnsi="Arial" w:cs="Arial"/>
          <w:sz w:val="20"/>
          <w:szCs w:val="20"/>
          <w:lang w:eastAsia="sl-SI"/>
        </w:rPr>
        <w:t>rehidracijski</w:t>
      </w:r>
      <w:proofErr w:type="spellEnd"/>
      <w:r w:rsidRPr="00530DF6">
        <w:rPr>
          <w:rFonts w:ascii="Arial" w:eastAsia="Times New Roman" w:hAnsi="Arial" w:cs="Arial"/>
          <w:sz w:val="20"/>
          <w:szCs w:val="20"/>
          <w:lang w:eastAsia="sl-SI"/>
        </w:rPr>
        <w:t xml:space="preserve"> prašek za pripravo </w:t>
      </w:r>
      <w:proofErr w:type="spellStart"/>
      <w:r w:rsidRPr="00530DF6">
        <w:rPr>
          <w:rFonts w:ascii="Arial" w:eastAsia="Times New Roman" w:hAnsi="Arial" w:cs="Arial"/>
          <w:sz w:val="20"/>
          <w:szCs w:val="20"/>
          <w:lang w:eastAsia="sl-SI"/>
        </w:rPr>
        <w:t>rehidracijske</w:t>
      </w:r>
      <w:proofErr w:type="spellEnd"/>
      <w:r w:rsidRPr="00530DF6">
        <w:rPr>
          <w:rFonts w:ascii="Arial" w:eastAsia="Times New Roman" w:hAnsi="Arial" w:cs="Arial"/>
          <w:sz w:val="20"/>
          <w:szCs w:val="20"/>
          <w:lang w:eastAsia="sl-SI"/>
        </w:rPr>
        <w:t xml:space="preserve"> raztopine (za nadomeščanje izgubljenih mineralov in preprečitev izsušenosti ob driski ali bruhanju),</w:t>
      </w:r>
      <w:r w:rsidRPr="00530DF6">
        <w:rPr>
          <w:rFonts w:ascii="Arial" w:eastAsia="Times New Roman" w:hAnsi="Arial" w:cs="Arial"/>
          <w:sz w:val="20"/>
          <w:szCs w:val="20"/>
          <w:lang w:eastAsia="sl-SI"/>
        </w:rPr>
        <w:br/>
      </w:r>
      <w:proofErr w:type="spellStart"/>
      <w:r w:rsidRPr="00530DF6">
        <w:rPr>
          <w:rFonts w:ascii="Arial" w:eastAsia="Times New Roman" w:hAnsi="Arial" w:cs="Arial"/>
          <w:sz w:val="20"/>
          <w:szCs w:val="20"/>
          <w:lang w:eastAsia="sl-SI"/>
        </w:rPr>
        <w:t>probiotične</w:t>
      </w:r>
      <w:proofErr w:type="spellEnd"/>
      <w:r w:rsidRPr="00530DF6">
        <w:rPr>
          <w:rFonts w:ascii="Arial" w:eastAsia="Times New Roman" w:hAnsi="Arial" w:cs="Arial"/>
          <w:sz w:val="20"/>
          <w:szCs w:val="20"/>
          <w:lang w:eastAsia="sl-SI"/>
        </w:rPr>
        <w:t xml:space="preserve"> tablete ali kapsule za lajšanje driske,</w:t>
      </w:r>
    </w:p>
    <w:p w14:paraId="13B276EB" w14:textId="77777777" w:rsidR="00530DF6" w:rsidRPr="00530DF6" w:rsidRDefault="00530DF6" w:rsidP="00530DF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 w:rsidRPr="00530DF6">
        <w:rPr>
          <w:rFonts w:ascii="Arial" w:eastAsia="Times New Roman" w:hAnsi="Arial" w:cs="Arial"/>
          <w:sz w:val="20"/>
          <w:szCs w:val="20"/>
          <w:lang w:eastAsia="sl-SI"/>
        </w:rPr>
        <w:t>sredstva za lajšanje zaprtja,</w:t>
      </w:r>
    </w:p>
    <w:p w14:paraId="4088D2E3" w14:textId="77777777" w:rsidR="00530DF6" w:rsidRPr="00530DF6" w:rsidRDefault="00530DF6" w:rsidP="00530DF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 w:rsidRPr="00530DF6">
        <w:rPr>
          <w:rFonts w:ascii="Arial" w:eastAsia="Times New Roman" w:hAnsi="Arial" w:cs="Arial"/>
          <w:sz w:val="20"/>
          <w:szCs w:val="20"/>
          <w:lang w:eastAsia="sl-SI"/>
        </w:rPr>
        <w:t>tablete proti povišani telesni temperaturi in bolečinam (na področju, kjer je možna okužba s katero od hemoragičnih mrzlic, se odsvetujejo pripravki na osnovi acetilsalicilne kisline),</w:t>
      </w:r>
    </w:p>
    <w:p w14:paraId="5C0F2D2C" w14:textId="77777777" w:rsidR="00530DF6" w:rsidRPr="00530DF6" w:rsidRDefault="00530DF6" w:rsidP="00530DF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 w:rsidRPr="00530DF6">
        <w:rPr>
          <w:rFonts w:ascii="Arial" w:eastAsia="Times New Roman" w:hAnsi="Arial" w:cs="Arial"/>
          <w:sz w:val="20"/>
          <w:szCs w:val="20"/>
          <w:lang w:eastAsia="sl-SI"/>
        </w:rPr>
        <w:t>telesni termometer,</w:t>
      </w:r>
    </w:p>
    <w:p w14:paraId="4D44E19A" w14:textId="77777777" w:rsidR="00530DF6" w:rsidRPr="00530DF6" w:rsidRDefault="00530DF6" w:rsidP="00530DF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 w:rsidRPr="00530DF6">
        <w:rPr>
          <w:rFonts w:ascii="Arial" w:eastAsia="Times New Roman" w:hAnsi="Arial" w:cs="Arial"/>
          <w:sz w:val="20"/>
          <w:szCs w:val="20"/>
          <w:lang w:eastAsia="sl-SI"/>
        </w:rPr>
        <w:t>obliži, povoji, gaze, sterilna obveza za rane, elastični povoj, škarjice,</w:t>
      </w:r>
    </w:p>
    <w:p w14:paraId="668FAB02" w14:textId="77777777" w:rsidR="00530DF6" w:rsidRPr="00530DF6" w:rsidRDefault="00530DF6" w:rsidP="00530DF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 w:rsidRPr="00530DF6">
        <w:rPr>
          <w:rFonts w:ascii="Arial" w:eastAsia="Times New Roman" w:hAnsi="Arial" w:cs="Arial"/>
          <w:sz w:val="20"/>
          <w:szCs w:val="20"/>
          <w:lang w:eastAsia="sl-SI"/>
        </w:rPr>
        <w:t>razkužilo (alkoholni ali razkužilni robčki),</w:t>
      </w:r>
    </w:p>
    <w:p w14:paraId="30A0524E" w14:textId="77777777" w:rsidR="00530DF6" w:rsidRPr="00530DF6" w:rsidRDefault="00530DF6" w:rsidP="00530DF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proofErr w:type="spellStart"/>
      <w:r w:rsidRPr="00530DF6">
        <w:rPr>
          <w:rFonts w:ascii="Arial" w:eastAsia="Times New Roman" w:hAnsi="Arial" w:cs="Arial"/>
          <w:sz w:val="20"/>
          <w:szCs w:val="20"/>
          <w:lang w:eastAsia="sl-SI"/>
        </w:rPr>
        <w:t>repelent</w:t>
      </w:r>
      <w:proofErr w:type="spellEnd"/>
      <w:r w:rsidRPr="00530DF6">
        <w:rPr>
          <w:rFonts w:ascii="Arial" w:eastAsia="Times New Roman" w:hAnsi="Arial" w:cs="Arial"/>
          <w:sz w:val="20"/>
          <w:szCs w:val="20"/>
          <w:lang w:eastAsia="sl-SI"/>
        </w:rPr>
        <w:t xml:space="preserve"> in sredstva za zaščito pred piki insektov,</w:t>
      </w:r>
    </w:p>
    <w:p w14:paraId="1182475E" w14:textId="77777777" w:rsidR="00530DF6" w:rsidRPr="00530DF6" w:rsidRDefault="00530DF6" w:rsidP="00530DF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 w:rsidRPr="00530DF6">
        <w:rPr>
          <w:rFonts w:ascii="Arial" w:eastAsia="Times New Roman" w:hAnsi="Arial" w:cs="Arial"/>
          <w:sz w:val="20"/>
          <w:szCs w:val="20"/>
          <w:lang w:eastAsia="sl-SI"/>
        </w:rPr>
        <w:t>zaščitna krema in ostali pripomočki za zaščito pred soncem.</w:t>
      </w:r>
    </w:p>
    <w:p w14:paraId="4DF88A22" w14:textId="77777777" w:rsidR="00530DF6" w:rsidRPr="00530DF6" w:rsidRDefault="00530DF6" w:rsidP="00530DF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 w:rsidRPr="00530DF6">
        <w:rPr>
          <w:rFonts w:ascii="Arial" w:eastAsia="Times New Roman" w:hAnsi="Arial" w:cs="Arial"/>
          <w:b/>
          <w:bCs/>
          <w:sz w:val="20"/>
          <w:szCs w:val="20"/>
          <w:lang w:eastAsia="sl-SI"/>
        </w:rPr>
        <w:t>Dodatna vsebina</w:t>
      </w:r>
      <w:r w:rsidRPr="00530DF6">
        <w:rPr>
          <w:rFonts w:ascii="Arial" w:eastAsia="Times New Roman" w:hAnsi="Arial" w:cs="Arial"/>
          <w:sz w:val="20"/>
          <w:szCs w:val="20"/>
          <w:lang w:eastAsia="sl-SI"/>
        </w:rPr>
        <w:t xml:space="preserve"> mora biti prilagojena posamezniku, destinaciji in načinu potovanja, zato jo vsak oblikuje glede na lastne potrebe:</w:t>
      </w:r>
    </w:p>
    <w:p w14:paraId="52D821E7" w14:textId="77777777" w:rsidR="00530DF6" w:rsidRPr="00530DF6" w:rsidRDefault="00530DF6" w:rsidP="00530DF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 w:rsidRPr="00530DF6">
        <w:rPr>
          <w:rFonts w:ascii="Arial" w:eastAsia="Times New Roman" w:hAnsi="Arial" w:cs="Arial"/>
          <w:sz w:val="20"/>
          <w:szCs w:val="20"/>
          <w:lang w:eastAsia="sl-SI"/>
        </w:rPr>
        <w:t>zdravila, ki jih je predpisal ali svetoval osebni zdravnik in jih jemljete redno,</w:t>
      </w:r>
    </w:p>
    <w:p w14:paraId="489975CE" w14:textId="77777777" w:rsidR="00530DF6" w:rsidRPr="00530DF6" w:rsidRDefault="00530DF6" w:rsidP="00530DF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 w:rsidRPr="00530DF6">
        <w:rPr>
          <w:rFonts w:ascii="Arial" w:eastAsia="Times New Roman" w:hAnsi="Arial" w:cs="Arial"/>
          <w:sz w:val="20"/>
          <w:szCs w:val="20"/>
          <w:lang w:eastAsia="sl-SI"/>
        </w:rPr>
        <w:t>tablete za zaščito pred malarijo (antimalariki), če gre za malarično področje,</w:t>
      </w:r>
    </w:p>
    <w:p w14:paraId="42494657" w14:textId="77777777" w:rsidR="00530DF6" w:rsidRPr="00530DF6" w:rsidRDefault="00530DF6" w:rsidP="00530DF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 w:rsidRPr="00530DF6">
        <w:rPr>
          <w:rFonts w:ascii="Arial" w:eastAsia="Times New Roman" w:hAnsi="Arial" w:cs="Arial"/>
          <w:sz w:val="20"/>
          <w:szCs w:val="20"/>
          <w:lang w:eastAsia="sl-SI"/>
        </w:rPr>
        <w:t>tablete proti potovalni slabosti,</w:t>
      </w:r>
    </w:p>
    <w:p w14:paraId="101C3DAB" w14:textId="77777777" w:rsidR="00530DF6" w:rsidRPr="00530DF6" w:rsidRDefault="00530DF6" w:rsidP="00530DF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 w:rsidRPr="00530DF6">
        <w:rPr>
          <w:rFonts w:ascii="Arial" w:eastAsia="Times New Roman" w:hAnsi="Arial" w:cs="Arial"/>
          <w:sz w:val="20"/>
          <w:szCs w:val="20"/>
          <w:lang w:eastAsia="sl-SI"/>
        </w:rPr>
        <w:t>zdravilo proti alergiji (antihistaminiki) za tiste, ki imajo alergijo,</w:t>
      </w:r>
    </w:p>
    <w:p w14:paraId="2676763B" w14:textId="77777777" w:rsidR="00530DF6" w:rsidRPr="00530DF6" w:rsidRDefault="00530DF6" w:rsidP="00530DF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 w:rsidRPr="00530DF6">
        <w:rPr>
          <w:rFonts w:ascii="Arial" w:eastAsia="Times New Roman" w:hAnsi="Arial" w:cs="Arial"/>
          <w:sz w:val="20"/>
          <w:szCs w:val="20"/>
          <w:lang w:eastAsia="sl-SI"/>
        </w:rPr>
        <w:t xml:space="preserve">sredstvo za </w:t>
      </w:r>
      <w:proofErr w:type="spellStart"/>
      <w:r w:rsidRPr="00530DF6">
        <w:rPr>
          <w:rFonts w:ascii="Arial" w:eastAsia="Times New Roman" w:hAnsi="Arial" w:cs="Arial"/>
          <w:sz w:val="20"/>
          <w:szCs w:val="20"/>
          <w:lang w:eastAsia="sl-SI"/>
        </w:rPr>
        <w:t>kondicioniranje</w:t>
      </w:r>
      <w:proofErr w:type="spellEnd"/>
      <w:r w:rsidRPr="00530DF6">
        <w:rPr>
          <w:rFonts w:ascii="Arial" w:eastAsia="Times New Roman" w:hAnsi="Arial" w:cs="Arial"/>
          <w:sz w:val="20"/>
          <w:szCs w:val="20"/>
          <w:lang w:eastAsia="sl-SI"/>
        </w:rPr>
        <w:t xml:space="preserve"> vode oz. pripravo varne vode za pitje (kuhalnik za vodo, tablete za čiščenje vode,..) za primere, če ne bo na voljo varne embalirane vode.</w:t>
      </w:r>
    </w:p>
    <w:p w14:paraId="29A27640" w14:textId="77777777" w:rsidR="00530DF6" w:rsidRPr="00530DF6" w:rsidRDefault="00530DF6" w:rsidP="00530DF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 w:rsidRPr="00530DF6">
        <w:rPr>
          <w:rFonts w:ascii="Arial" w:eastAsia="Times New Roman" w:hAnsi="Arial" w:cs="Arial"/>
          <w:b/>
          <w:bCs/>
          <w:sz w:val="20"/>
          <w:szCs w:val="20"/>
          <w:lang w:eastAsia="sl-SI"/>
        </w:rPr>
        <w:t>Na kaj moramo pomisliti, če jemljemo predpisana zdravila?</w:t>
      </w:r>
    </w:p>
    <w:p w14:paraId="589F2D4C" w14:textId="77777777" w:rsidR="00530DF6" w:rsidRPr="00530DF6" w:rsidRDefault="00530DF6" w:rsidP="00530DF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 w:rsidRPr="00530DF6">
        <w:rPr>
          <w:rFonts w:ascii="Arial" w:eastAsia="Times New Roman" w:hAnsi="Arial" w:cs="Arial"/>
          <w:sz w:val="20"/>
          <w:szCs w:val="20"/>
          <w:lang w:eastAsia="sl-SI"/>
        </w:rPr>
        <w:t xml:space="preserve">Najprej se posvetujte z zdravnikom, če je načrtovano potovanje primerno za vas. Če uporabljate zdravila, ki jih je potrebno na cilju prijaviti carini ali če ste sladkorni bolnik in imate s seboj igle in brizge, prosite </w:t>
      </w:r>
      <w:proofErr w:type="spellStart"/>
      <w:r w:rsidRPr="00530DF6">
        <w:rPr>
          <w:rFonts w:ascii="Arial" w:eastAsia="Times New Roman" w:hAnsi="Arial" w:cs="Arial"/>
          <w:sz w:val="20"/>
          <w:szCs w:val="20"/>
          <w:lang w:eastAsia="sl-SI"/>
        </w:rPr>
        <w:t>lečečega</w:t>
      </w:r>
      <w:proofErr w:type="spellEnd"/>
      <w:r w:rsidRPr="00530DF6">
        <w:rPr>
          <w:rFonts w:ascii="Arial" w:eastAsia="Times New Roman" w:hAnsi="Arial" w:cs="Arial"/>
          <w:sz w:val="20"/>
          <w:szCs w:val="20"/>
          <w:lang w:eastAsia="sl-SI"/>
        </w:rPr>
        <w:t xml:space="preserve"> zdravnika za pisno potrdilo (v mednarodnem jeziku), sicer lahko pride do neprijetnih zapletov.</w:t>
      </w:r>
    </w:p>
    <w:p w14:paraId="6D99915A" w14:textId="77777777" w:rsidR="00530DF6" w:rsidRPr="00530DF6" w:rsidRDefault="00530DF6" w:rsidP="00530DF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 w:rsidRPr="00530DF6">
        <w:rPr>
          <w:rFonts w:ascii="Arial" w:eastAsia="Times New Roman" w:hAnsi="Arial" w:cs="Arial"/>
          <w:b/>
          <w:bCs/>
          <w:sz w:val="20"/>
          <w:szCs w:val="20"/>
          <w:lang w:eastAsia="sl-SI"/>
        </w:rPr>
        <w:t>Kje naj shranimo zdravila, ki smo jih vzeli s seboj na potovanje?</w:t>
      </w:r>
    </w:p>
    <w:p w14:paraId="376A143F" w14:textId="77777777" w:rsidR="00530DF6" w:rsidRDefault="00530DF6" w:rsidP="00530DF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 w:rsidRPr="00530DF6">
        <w:rPr>
          <w:rFonts w:ascii="Arial" w:eastAsia="Times New Roman" w:hAnsi="Arial" w:cs="Arial"/>
          <w:sz w:val="20"/>
          <w:szCs w:val="20"/>
          <w:lang w:eastAsia="sl-SI"/>
        </w:rPr>
        <w:t>Zdravila shranite na enem mestu, najbolje v toplotno izolirani torbici in na varnem pred otroci. Bodite pozorni na posebne pogoje transporta na letališčih ali na mejnih prehodih. Preden si pripravite torbico z zdravili, preverite datum njihove uporabe. Zdravila naj ostanejo v originalni embalaži, skupaj z navodilom za uporabo. Če je le mogoče naj bodo shranjena pri temperaturi, ki ni višja od sobne (25 °C). Pozorni bodite tudi na shranjevanje tistih zdravil, ki zahtevajo posebne pogoje shranjevanja. Zaščitena naj bodo pred svetlobo in vlago.</w:t>
      </w:r>
    </w:p>
    <w:p w14:paraId="7B9773C0" w14:textId="77777777" w:rsidR="00530DF6" w:rsidRDefault="00530DF6" w:rsidP="00530DF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 w:rsidRPr="00530DF6">
        <w:rPr>
          <w:rFonts w:ascii="Arial" w:eastAsia="Times New Roman" w:hAnsi="Arial" w:cs="Arial"/>
          <w:sz w:val="20"/>
          <w:szCs w:val="20"/>
          <w:lang w:eastAsia="sl-SI"/>
        </w:rPr>
        <w:t xml:space="preserve">O tveganjih na potovanju, o posameznih obolenjih in preventivnih ukrepih lahko izveste več na </w:t>
      </w:r>
      <w:r>
        <w:rPr>
          <w:rFonts w:ascii="Arial" w:eastAsia="Times New Roman" w:hAnsi="Arial" w:cs="Arial"/>
          <w:sz w:val="20"/>
          <w:szCs w:val="20"/>
          <w:lang w:eastAsia="sl-SI"/>
        </w:rPr>
        <w:t xml:space="preserve">spletni strani Nacionalnega inštituta za javno zdravje. </w:t>
      </w:r>
    </w:p>
    <w:p w14:paraId="7C4075CC" w14:textId="77777777" w:rsidR="004B7114" w:rsidRPr="00530DF6" w:rsidRDefault="00530DF6" w:rsidP="00530DF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>
        <w:rPr>
          <w:rFonts w:ascii="Arial" w:eastAsia="Times New Roman" w:hAnsi="Arial" w:cs="Arial"/>
          <w:sz w:val="20"/>
          <w:szCs w:val="20"/>
          <w:lang w:eastAsia="sl-SI"/>
        </w:rPr>
        <w:t xml:space="preserve">Pripravil: Nacionalni inštitut za javno zdravje </w:t>
      </w:r>
    </w:p>
    <w:sectPr w:rsidR="004B7114" w:rsidRPr="00530D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601039"/>
    <w:multiLevelType w:val="multilevel"/>
    <w:tmpl w:val="F7424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61A529D"/>
    <w:multiLevelType w:val="multilevel"/>
    <w:tmpl w:val="2D965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87970745">
    <w:abstractNumId w:val="1"/>
  </w:num>
  <w:num w:numId="2" w16cid:durableId="2562114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0DF6"/>
    <w:rsid w:val="002705A4"/>
    <w:rsid w:val="004B7114"/>
    <w:rsid w:val="00530DF6"/>
    <w:rsid w:val="00AD6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8A32D"/>
  <w15:chartTrackingRefBased/>
  <w15:docId w15:val="{9195448A-676E-4737-90EE-3829EAF60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link w:val="Naslov1Znak"/>
    <w:uiPriority w:val="9"/>
    <w:qFormat/>
    <w:rsid w:val="00530DF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l-SI"/>
    </w:rPr>
  </w:style>
  <w:style w:type="paragraph" w:styleId="Naslov2">
    <w:name w:val="heading 2"/>
    <w:basedOn w:val="Navaden"/>
    <w:link w:val="Naslov2Znak"/>
    <w:uiPriority w:val="9"/>
    <w:qFormat/>
    <w:rsid w:val="00530DF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530DF6"/>
    <w:rPr>
      <w:rFonts w:ascii="Times New Roman" w:eastAsia="Times New Roman" w:hAnsi="Times New Roman" w:cs="Times New Roman"/>
      <w:b/>
      <w:bCs/>
      <w:kern w:val="36"/>
      <w:sz w:val="48"/>
      <w:szCs w:val="48"/>
      <w:lang w:eastAsia="sl-SI"/>
    </w:rPr>
  </w:style>
  <w:style w:type="character" w:customStyle="1" w:styleId="Naslov2Znak">
    <w:name w:val="Naslov 2 Znak"/>
    <w:basedOn w:val="Privzetapisavaodstavka"/>
    <w:link w:val="Naslov2"/>
    <w:uiPriority w:val="9"/>
    <w:rsid w:val="00530DF6"/>
    <w:rPr>
      <w:rFonts w:ascii="Times New Roman" w:eastAsia="Times New Roman" w:hAnsi="Times New Roman" w:cs="Times New Roman"/>
      <w:b/>
      <w:bCs/>
      <w:sz w:val="36"/>
      <w:szCs w:val="36"/>
      <w:lang w:eastAsia="sl-SI"/>
    </w:rPr>
  </w:style>
  <w:style w:type="character" w:customStyle="1" w:styleId="category">
    <w:name w:val="category"/>
    <w:basedOn w:val="Privzetapisavaodstavka"/>
    <w:rsid w:val="00530DF6"/>
  </w:style>
  <w:style w:type="paragraph" w:styleId="Navadensplet">
    <w:name w:val="Normal (Web)"/>
    <w:basedOn w:val="Navaden"/>
    <w:uiPriority w:val="99"/>
    <w:semiHidden/>
    <w:unhideWhenUsed/>
    <w:rsid w:val="00530D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Hiperpovezava">
    <w:name w:val="Hyperlink"/>
    <w:basedOn w:val="Privzetapisavaodstavka"/>
    <w:uiPriority w:val="99"/>
    <w:semiHidden/>
    <w:unhideWhenUsed/>
    <w:rsid w:val="00530DF6"/>
    <w:rPr>
      <w:color w:val="0000FF"/>
      <w:u w:val="single"/>
    </w:rPr>
  </w:style>
  <w:style w:type="character" w:styleId="Krepko">
    <w:name w:val="Strong"/>
    <w:basedOn w:val="Privzetapisavaodstavka"/>
    <w:uiPriority w:val="22"/>
    <w:qFormat/>
    <w:rsid w:val="00530D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226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147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478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737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170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12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9680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14517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65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3364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1796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7715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3432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6255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24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43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787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317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86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783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39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913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487</Words>
  <Characters>2779</Characters>
  <Application>Microsoft Office Word</Application>
  <DocSecurity>4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NIJZ</Company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 Cutura Sluga</dc:creator>
  <cp:keywords/>
  <dc:description/>
  <cp:lastModifiedBy>Andreja Starič Študentka</cp:lastModifiedBy>
  <cp:revision>2</cp:revision>
  <dcterms:created xsi:type="dcterms:W3CDTF">2025-07-17T09:46:00Z</dcterms:created>
  <dcterms:modified xsi:type="dcterms:W3CDTF">2025-07-17T09:46:00Z</dcterms:modified>
</cp:coreProperties>
</file>